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1DF9" w14:textId="3D416762" w:rsidR="0068549E" w:rsidRDefault="00385F51" w:rsidP="00685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27E59C" wp14:editId="7385C2E3">
                <wp:simplePos x="0" y="0"/>
                <wp:positionH relativeFrom="column">
                  <wp:posOffset>7196465</wp:posOffset>
                </wp:positionH>
                <wp:positionV relativeFrom="paragraph">
                  <wp:posOffset>-385935</wp:posOffset>
                </wp:positionV>
                <wp:extent cx="360" cy="360"/>
                <wp:effectExtent l="57150" t="57150" r="76200" b="76200"/>
                <wp:wrapNone/>
                <wp:docPr id="1124951360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CF0D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565.25pt;margin-top:-31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">
                <v:imagedata r:id="rId5" o:title=""/>
              </v:shape>
            </w:pict>
          </mc:Fallback>
        </mc:AlternateContent>
      </w:r>
      <w:r w:rsidR="0068549E">
        <w:rPr>
          <w:rFonts w:ascii="Arial" w:hAnsi="Arial" w:cs="Arial"/>
          <w:sz w:val="36"/>
          <w:szCs w:val="36"/>
        </w:rPr>
        <w:t>LISTA DZIECI PRZYJĘTYCH                                                             do Publicznego Przedszkola „Tik-Tak” w Straszynie</w:t>
      </w:r>
    </w:p>
    <w:p w14:paraId="3235E6B0" w14:textId="77777777" w:rsidR="0068549E" w:rsidRDefault="0068549E" w:rsidP="0068549E">
      <w:pPr>
        <w:rPr>
          <w:rFonts w:ascii="Arial" w:hAnsi="Arial" w:cs="Arial"/>
          <w:sz w:val="36"/>
          <w:szCs w:val="36"/>
        </w:rPr>
      </w:pPr>
    </w:p>
    <w:p w14:paraId="58DFC7A0" w14:textId="2DB05120" w:rsidR="0068549E" w:rsidRDefault="0068549E" w:rsidP="0068549E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  </w:t>
      </w:r>
      <w:proofErr w:type="spellStart"/>
      <w:r>
        <w:rPr>
          <w:rFonts w:ascii="Arial" w:hAnsi="Arial" w:cs="Arial"/>
          <w:sz w:val="32"/>
          <w:szCs w:val="32"/>
        </w:rPr>
        <w:t>Berggr</w:t>
      </w:r>
      <w:r w:rsidR="000C18AA" w:rsidRPr="000C18AA">
        <w:rPr>
          <w:rFonts w:ascii="Arial" w:hAnsi="Arial" w:cs="Arial"/>
          <w:sz w:val="32"/>
          <w:szCs w:val="32"/>
        </w:rPr>
        <w:t>ü</w:t>
      </w:r>
      <w:r>
        <w:rPr>
          <w:rFonts w:ascii="Arial" w:hAnsi="Arial" w:cs="Arial"/>
          <w:sz w:val="32"/>
          <w:szCs w:val="32"/>
        </w:rPr>
        <w:t>n</w:t>
      </w:r>
      <w:proofErr w:type="spellEnd"/>
      <w:r>
        <w:rPr>
          <w:rFonts w:ascii="Arial" w:hAnsi="Arial" w:cs="Arial"/>
          <w:sz w:val="32"/>
          <w:szCs w:val="32"/>
        </w:rPr>
        <w:t xml:space="preserve"> Tymon                                                                                     2.   </w:t>
      </w:r>
      <w:proofErr w:type="spellStart"/>
      <w:r>
        <w:rPr>
          <w:rFonts w:ascii="Arial" w:hAnsi="Arial" w:cs="Arial"/>
          <w:sz w:val="32"/>
          <w:szCs w:val="32"/>
        </w:rPr>
        <w:t>Biesik</w:t>
      </w:r>
      <w:proofErr w:type="spellEnd"/>
      <w:r>
        <w:rPr>
          <w:rFonts w:ascii="Arial" w:hAnsi="Arial" w:cs="Arial"/>
          <w:sz w:val="32"/>
          <w:szCs w:val="32"/>
        </w:rPr>
        <w:t xml:space="preserve"> Szymon                                                                                   3.   Czajkowski Stanisław                                                                               4.   Długi Wojciech                                                                                            5.   Domagała Igor                                                                                        6.   Furmańczyk Paweł                                                                                7.   Gębski Jan                                                                                               8.   Góralski Kajetan                                                                                           9.   </w:t>
      </w:r>
      <w:proofErr w:type="spellStart"/>
      <w:r>
        <w:rPr>
          <w:rFonts w:ascii="Arial" w:hAnsi="Arial" w:cs="Arial"/>
          <w:sz w:val="32"/>
          <w:szCs w:val="32"/>
        </w:rPr>
        <w:t>Grzelecka</w:t>
      </w:r>
      <w:proofErr w:type="spellEnd"/>
      <w:r>
        <w:rPr>
          <w:rFonts w:ascii="Arial" w:hAnsi="Arial" w:cs="Arial"/>
          <w:sz w:val="32"/>
          <w:szCs w:val="32"/>
        </w:rPr>
        <w:t xml:space="preserve"> Róża                                                                                    10. </w:t>
      </w:r>
      <w:proofErr w:type="spellStart"/>
      <w:r>
        <w:rPr>
          <w:rFonts w:ascii="Arial" w:hAnsi="Arial" w:cs="Arial"/>
          <w:sz w:val="32"/>
          <w:szCs w:val="32"/>
        </w:rPr>
        <w:t>Jaskułowski</w:t>
      </w:r>
      <w:proofErr w:type="spellEnd"/>
      <w:r>
        <w:rPr>
          <w:rFonts w:ascii="Arial" w:hAnsi="Arial" w:cs="Arial"/>
          <w:sz w:val="32"/>
          <w:szCs w:val="32"/>
        </w:rPr>
        <w:t xml:space="preserve"> Krystian                                                                                    11. Kolatorska Kinga                                                                           12. Krawczyk Oskar                                                                                     13. Kuligowski Antoni                                                                                  14. </w:t>
      </w:r>
      <w:proofErr w:type="spellStart"/>
      <w:r>
        <w:rPr>
          <w:rFonts w:ascii="Arial" w:hAnsi="Arial" w:cs="Arial"/>
          <w:sz w:val="32"/>
          <w:szCs w:val="32"/>
        </w:rPr>
        <w:t>Meger</w:t>
      </w:r>
      <w:proofErr w:type="spellEnd"/>
      <w:r>
        <w:rPr>
          <w:rFonts w:ascii="Arial" w:hAnsi="Arial" w:cs="Arial"/>
          <w:sz w:val="32"/>
          <w:szCs w:val="32"/>
        </w:rPr>
        <w:t xml:space="preserve"> Julia                                                                                            15. Mosek Małgorzata                                                                                 16. </w:t>
      </w:r>
      <w:proofErr w:type="spellStart"/>
      <w:r>
        <w:rPr>
          <w:rFonts w:ascii="Arial" w:hAnsi="Arial" w:cs="Arial"/>
          <w:sz w:val="32"/>
          <w:szCs w:val="32"/>
        </w:rPr>
        <w:t>Mukha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Lev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17. </w:t>
      </w:r>
      <w:proofErr w:type="spellStart"/>
      <w:r>
        <w:rPr>
          <w:rFonts w:ascii="Arial" w:hAnsi="Arial" w:cs="Arial"/>
          <w:sz w:val="32"/>
          <w:szCs w:val="32"/>
        </w:rPr>
        <w:t>Niewodowska</w:t>
      </w:r>
      <w:proofErr w:type="spellEnd"/>
      <w:r>
        <w:rPr>
          <w:rFonts w:ascii="Arial" w:hAnsi="Arial" w:cs="Arial"/>
          <w:sz w:val="32"/>
          <w:szCs w:val="32"/>
        </w:rPr>
        <w:t xml:space="preserve"> Maja                                                                                     18. Olczak Piotr                                                                                      19. Orchowska Joanna                                                                               20. Parol Blanka                                                                                                   21. </w:t>
      </w:r>
      <w:proofErr w:type="spellStart"/>
      <w:r>
        <w:rPr>
          <w:rFonts w:ascii="Arial" w:hAnsi="Arial" w:cs="Arial"/>
          <w:sz w:val="32"/>
          <w:szCs w:val="32"/>
        </w:rPr>
        <w:t>Pawlukojć</w:t>
      </w:r>
      <w:proofErr w:type="spellEnd"/>
      <w:r>
        <w:rPr>
          <w:rFonts w:ascii="Arial" w:hAnsi="Arial" w:cs="Arial"/>
          <w:sz w:val="32"/>
          <w:szCs w:val="32"/>
        </w:rPr>
        <w:t xml:space="preserve"> Adam                                                                                  22. Rychlik Maja                                                                                          23. Smalec Aleksander                                                                               24. Sokołowska Antonina                                                                      25. Żygowska Jadwiga   </w:t>
      </w:r>
    </w:p>
    <w:p w14:paraId="376ADD90" w14:textId="77777777" w:rsidR="007E445F" w:rsidRDefault="007E445F"/>
    <w:sectPr w:rsidR="007E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E"/>
    <w:rsid w:val="00057C13"/>
    <w:rsid w:val="000C18AA"/>
    <w:rsid w:val="00385F51"/>
    <w:rsid w:val="0068549E"/>
    <w:rsid w:val="007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853A"/>
  <w15:chartTrackingRefBased/>
  <w15:docId w15:val="{AF09523A-B4DA-4F4E-AA2E-88514B88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4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08:26:11.29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Karpowicz</dc:creator>
  <cp:keywords/>
  <dc:description/>
  <cp:lastModifiedBy>Anna Karpowicz</cp:lastModifiedBy>
  <cp:revision>3</cp:revision>
  <dcterms:created xsi:type="dcterms:W3CDTF">2023-04-28T08:22:00Z</dcterms:created>
  <dcterms:modified xsi:type="dcterms:W3CDTF">2023-04-28T08:39:00Z</dcterms:modified>
</cp:coreProperties>
</file>